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5C92" w14:textId="77777777" w:rsidR="00FE71EA" w:rsidRPr="00FE71EA" w:rsidRDefault="00FE71EA" w:rsidP="00FE71EA">
      <w:pPr>
        <w:jc w:val="center"/>
        <w:rPr>
          <w:b/>
          <w:bCs/>
          <w:sz w:val="28"/>
          <w:szCs w:val="28"/>
        </w:rPr>
      </w:pPr>
      <w:r w:rsidRPr="00FE71EA">
        <w:rPr>
          <w:b/>
          <w:bCs/>
          <w:sz w:val="28"/>
          <w:szCs w:val="28"/>
        </w:rPr>
        <w:t>Culinary Information at Waterman Village</w:t>
      </w:r>
    </w:p>
    <w:p w14:paraId="111EC426" w14:textId="5584DB1E" w:rsidR="00FE71EA" w:rsidRPr="00FE71EA" w:rsidRDefault="00FE71EA" w:rsidP="00FE71EA">
      <w:r w:rsidRPr="00FE71EA">
        <w:br/>
        <w:t xml:space="preserve">Welcome to the dining experience at Waterman Village—a place </w:t>
      </w:r>
      <w:r>
        <w:t>where you can gather, connect, and enjoy meals together in a casual yet</w:t>
      </w:r>
      <w:r w:rsidRPr="00FE71EA">
        <w:t xml:space="preserve"> elegant atmosphere. Residents help maintain this warm environment by embracing our community standards and dining policies. This guide </w:t>
      </w:r>
      <w:r>
        <w:t>provides comprehensive information on our culinary services, venues, pricing, dress codes, meal delivery, and other details</w:t>
      </w:r>
      <w:r w:rsidRPr="00FE71EA">
        <w:t>.</w:t>
      </w:r>
    </w:p>
    <w:p w14:paraId="6457B228" w14:textId="77777777" w:rsidR="00FE71EA" w:rsidRPr="00FE71EA" w:rsidRDefault="00FE71EA" w:rsidP="00FE71EA">
      <w:r w:rsidRPr="00FE71EA">
        <w:pict w14:anchorId="2C4BF284">
          <v:rect id="_x0000_i1025" style="width:0;height:1.5pt" o:hralign="center" o:hrstd="t" o:hr="t" fillcolor="#a0a0a0" stroked="f"/>
        </w:pict>
      </w:r>
    </w:p>
    <w:p w14:paraId="135A85E5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Main Dining Venues</w:t>
      </w:r>
    </w:p>
    <w:p w14:paraId="12CF621C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Lodge Dining Room</w:t>
      </w:r>
    </w:p>
    <w:p w14:paraId="38F37D53" w14:textId="64D6FE10" w:rsidR="00FE71EA" w:rsidRPr="00FE71EA" w:rsidRDefault="00FE71EA" w:rsidP="00FE71EA">
      <w:r w:rsidRPr="00FE71EA">
        <w:rPr>
          <w:b/>
          <w:bCs/>
        </w:rPr>
        <w:t>Open for</w:t>
      </w:r>
      <w:r w:rsidRPr="00FE71EA">
        <w:t xml:space="preserve"> Lunch and Dinner (Monday – Saturday)</w:t>
      </w:r>
    </w:p>
    <w:p w14:paraId="701BB8FC" w14:textId="77777777" w:rsidR="00FE71EA" w:rsidRPr="00FE71EA" w:rsidRDefault="00FE71EA" w:rsidP="00FE71EA">
      <w:pPr>
        <w:numPr>
          <w:ilvl w:val="0"/>
          <w:numId w:val="43"/>
        </w:numPr>
      </w:pPr>
      <w:r w:rsidRPr="00FE71EA">
        <w:rPr>
          <w:b/>
          <w:bCs/>
        </w:rPr>
        <w:t>Lunch:</w:t>
      </w:r>
      <w:r w:rsidRPr="00FE71EA">
        <w:t xml:space="preserve"> 11:30 a.m. – 1:00 p.m.</w:t>
      </w:r>
    </w:p>
    <w:p w14:paraId="72948199" w14:textId="77777777" w:rsidR="00FE71EA" w:rsidRPr="00FE71EA" w:rsidRDefault="00FE71EA" w:rsidP="00FE71EA">
      <w:pPr>
        <w:numPr>
          <w:ilvl w:val="0"/>
          <w:numId w:val="43"/>
        </w:numPr>
      </w:pPr>
      <w:r w:rsidRPr="00FE71EA">
        <w:rPr>
          <w:b/>
          <w:bCs/>
        </w:rPr>
        <w:t>Dinner:</w:t>
      </w:r>
      <w:r w:rsidRPr="00FE71EA">
        <w:t xml:space="preserve"> 4:30 p.m. – 6:30 p.m. (Closes at 7:00 p.m.)</w:t>
      </w:r>
    </w:p>
    <w:p w14:paraId="463CB3B5" w14:textId="77777777" w:rsidR="00FE71EA" w:rsidRPr="00FE71EA" w:rsidRDefault="00FE71EA" w:rsidP="00FE71EA">
      <w:r w:rsidRPr="00FE71EA">
        <w:rPr>
          <w:b/>
          <w:bCs/>
        </w:rPr>
        <w:t>Sunday Hours:</w:t>
      </w:r>
    </w:p>
    <w:p w14:paraId="21C6FA9A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rPr>
          <w:b/>
          <w:bCs/>
        </w:rPr>
        <w:t>Brunch:</w:t>
      </w:r>
      <w:r w:rsidRPr="00FE71EA">
        <w:t xml:space="preserve"> 11:00 a.m. – 2:00 p.m.</w:t>
      </w:r>
    </w:p>
    <w:p w14:paraId="6988A33C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rPr>
          <w:b/>
          <w:bCs/>
        </w:rPr>
        <w:t>Dinner:</w:t>
      </w:r>
      <w:r w:rsidRPr="00FE71EA">
        <w:t xml:space="preserve"> 3:00 p.m. – 5:00 p.m.</w:t>
      </w:r>
    </w:p>
    <w:p w14:paraId="39EB24F7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t>Seating is first-come, first-served.</w:t>
      </w:r>
    </w:p>
    <w:p w14:paraId="0CF5EE5A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t>Ask staff for assistance if needed.</w:t>
      </w:r>
    </w:p>
    <w:p w14:paraId="51C5A545" w14:textId="7C927A0A" w:rsidR="00FE71EA" w:rsidRPr="00FE71EA" w:rsidRDefault="00FE71EA" w:rsidP="00FE71EA">
      <w:pPr>
        <w:numPr>
          <w:ilvl w:val="0"/>
          <w:numId w:val="44"/>
        </w:numPr>
      </w:pPr>
      <w:r w:rsidRPr="00FE71EA">
        <w:t xml:space="preserve">The “Always Available Menu” </w:t>
      </w:r>
      <w:r>
        <w:t>features a complete meal, including soup, fruit, dessert, and a</w:t>
      </w:r>
      <w:r w:rsidRPr="00FE71EA">
        <w:t xml:space="preserve"> beverage.</w:t>
      </w:r>
    </w:p>
    <w:p w14:paraId="26623936" w14:textId="50FF2D19" w:rsidR="00FE71EA" w:rsidRPr="00FE71EA" w:rsidRDefault="00FE71EA" w:rsidP="00FE71EA">
      <w:pPr>
        <w:numPr>
          <w:ilvl w:val="0"/>
          <w:numId w:val="44"/>
        </w:numPr>
      </w:pPr>
      <w:r w:rsidRPr="00FE71EA">
        <w:rPr>
          <w:i/>
          <w:iCs/>
        </w:rPr>
        <w:t xml:space="preserve">Takeout containers or filling coolers from the buffet </w:t>
      </w:r>
      <w:r>
        <w:rPr>
          <w:i/>
          <w:iCs/>
        </w:rPr>
        <w:t>are</w:t>
      </w:r>
      <w:r w:rsidRPr="00FE71EA">
        <w:rPr>
          <w:i/>
          <w:iCs/>
        </w:rPr>
        <w:t xml:space="preserve"> not allowed unless you’ve purchased a takeout meal.</w:t>
      </w:r>
    </w:p>
    <w:p w14:paraId="21398ABC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t xml:space="preserve">Residents may take home </w:t>
      </w:r>
      <w:r w:rsidRPr="00FE71EA">
        <w:rPr>
          <w:b/>
          <w:bCs/>
        </w:rPr>
        <w:t>one piece of whole fruit or one dessert</w:t>
      </w:r>
      <w:r w:rsidRPr="00FE71EA">
        <w:t xml:space="preserve"> if not consumed in-house.</w:t>
      </w:r>
    </w:p>
    <w:p w14:paraId="378C1807" w14:textId="77777777" w:rsidR="00FE71EA" w:rsidRPr="00FE71EA" w:rsidRDefault="00FE71EA" w:rsidP="00FE71EA">
      <w:r w:rsidRPr="00FE71EA">
        <w:pict w14:anchorId="78A38738">
          <v:rect id="_x0000_i1026" style="width:0;height:1.5pt" o:hralign="center" o:hrstd="t" o:hr="t" fillcolor="#a0a0a0" stroked="f"/>
        </w:pict>
      </w:r>
    </w:p>
    <w:p w14:paraId="14829432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Savor Dining Room</w:t>
      </w:r>
    </w:p>
    <w:p w14:paraId="707BF8DC" w14:textId="6871E7BB" w:rsidR="00FE71EA" w:rsidRPr="00FE71EA" w:rsidRDefault="00FE71EA" w:rsidP="00FE71EA">
      <w:r w:rsidRPr="00FE71EA">
        <w:rPr>
          <w:b/>
          <w:bCs/>
        </w:rPr>
        <w:t xml:space="preserve">Upscale à la carte dining with a full bar. Reservations and proper dress </w:t>
      </w:r>
      <w:r>
        <w:rPr>
          <w:b/>
          <w:bCs/>
        </w:rPr>
        <w:t xml:space="preserve">are </w:t>
      </w:r>
      <w:r w:rsidRPr="00FE71EA">
        <w:rPr>
          <w:b/>
          <w:bCs/>
        </w:rPr>
        <w:t>required.</w:t>
      </w:r>
    </w:p>
    <w:p w14:paraId="5F0700B0" w14:textId="77777777" w:rsidR="00FE71EA" w:rsidRPr="00FE71EA" w:rsidRDefault="00FE71EA" w:rsidP="00FE71EA">
      <w:pPr>
        <w:numPr>
          <w:ilvl w:val="0"/>
          <w:numId w:val="45"/>
        </w:numPr>
      </w:pPr>
      <w:r w:rsidRPr="00FE71EA">
        <w:rPr>
          <w:b/>
          <w:bCs/>
        </w:rPr>
        <w:t>Lunch:</w:t>
      </w:r>
      <w:r w:rsidRPr="00FE71EA">
        <w:t xml:space="preserve"> Monday – Saturday, 11:30 a.m. – 1:00 p.m.</w:t>
      </w:r>
    </w:p>
    <w:p w14:paraId="2AB24804" w14:textId="77777777" w:rsidR="00FE71EA" w:rsidRPr="00FE71EA" w:rsidRDefault="00FE71EA" w:rsidP="00FE71EA">
      <w:pPr>
        <w:numPr>
          <w:ilvl w:val="0"/>
          <w:numId w:val="45"/>
        </w:numPr>
      </w:pPr>
      <w:r w:rsidRPr="00FE71EA">
        <w:rPr>
          <w:b/>
          <w:bCs/>
        </w:rPr>
        <w:t>Dinner:</w:t>
      </w:r>
      <w:r w:rsidRPr="00FE71EA">
        <w:t xml:space="preserve"> Monday – Saturday, 4:00 p.m. – 6:45 p.m. (Closes at 7:30 p.m.)</w:t>
      </w:r>
    </w:p>
    <w:p w14:paraId="14818065" w14:textId="77777777" w:rsidR="00FE71EA" w:rsidRPr="00FE71EA" w:rsidRDefault="00FE71EA" w:rsidP="00FE71EA">
      <w:pPr>
        <w:numPr>
          <w:ilvl w:val="0"/>
          <w:numId w:val="45"/>
        </w:numPr>
      </w:pPr>
      <w:r w:rsidRPr="00FE71EA">
        <w:rPr>
          <w:b/>
          <w:bCs/>
        </w:rPr>
        <w:t>Closed on Sundays</w:t>
      </w:r>
    </w:p>
    <w:p w14:paraId="47276C59" w14:textId="0BC13A23" w:rsidR="00FE71EA" w:rsidRPr="00FE71EA" w:rsidRDefault="00FE71EA" w:rsidP="00FE71EA">
      <w:pPr>
        <w:numPr>
          <w:ilvl w:val="0"/>
          <w:numId w:val="45"/>
        </w:numPr>
      </w:pPr>
      <w:r>
        <w:rPr>
          <w:b/>
          <w:bCs/>
        </w:rPr>
        <w:t>The p</w:t>
      </w:r>
      <w:r w:rsidRPr="00FE71EA">
        <w:rPr>
          <w:b/>
          <w:bCs/>
        </w:rPr>
        <w:t>ick-up department closes at 4:30 p.m.</w:t>
      </w:r>
    </w:p>
    <w:p w14:paraId="4E745B03" w14:textId="77777777" w:rsidR="00FE71EA" w:rsidRPr="00FE71EA" w:rsidRDefault="00FE71EA" w:rsidP="00FE71EA">
      <w:r w:rsidRPr="00FE71EA">
        <w:pict w14:anchorId="3487644F">
          <v:rect id="_x0000_i1027" style="width:0;height:1.5pt" o:hralign="center" o:hrstd="t" o:hr="t" fillcolor="#a0a0a0" stroked="f"/>
        </w:pict>
      </w:r>
    </w:p>
    <w:p w14:paraId="60D46345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Bistro 445</w:t>
      </w:r>
    </w:p>
    <w:p w14:paraId="4EF13E75" w14:textId="77777777" w:rsidR="00FE71EA" w:rsidRPr="00FE71EA" w:rsidRDefault="00FE71EA" w:rsidP="00FE71EA">
      <w:r w:rsidRPr="00FE71EA">
        <w:rPr>
          <w:b/>
          <w:bCs/>
        </w:rPr>
        <w:t>Classic steakhouse-style dining. Reservations required. Guests must be age 13+.</w:t>
      </w:r>
    </w:p>
    <w:p w14:paraId="17F5FA07" w14:textId="77777777" w:rsidR="00FE71EA" w:rsidRPr="00FE71EA" w:rsidRDefault="00FE71EA" w:rsidP="00FE71EA">
      <w:pPr>
        <w:numPr>
          <w:ilvl w:val="0"/>
          <w:numId w:val="46"/>
        </w:numPr>
      </w:pPr>
      <w:r w:rsidRPr="00FE71EA">
        <w:rPr>
          <w:b/>
          <w:bCs/>
        </w:rPr>
        <w:t>Dinner:</w:t>
      </w:r>
      <w:r w:rsidRPr="00FE71EA">
        <w:t xml:space="preserve"> Monday – Saturday, 4:45 p.m. – 7:00 p.m. (Closes at 7:30 p.m.)</w:t>
      </w:r>
    </w:p>
    <w:p w14:paraId="5285AB1E" w14:textId="0EDFFAFA" w:rsidR="00FE71EA" w:rsidRPr="00FE71EA" w:rsidRDefault="00FE71EA" w:rsidP="00FE71EA">
      <w:pPr>
        <w:numPr>
          <w:ilvl w:val="0"/>
          <w:numId w:val="46"/>
        </w:numPr>
      </w:pPr>
      <w:r w:rsidRPr="00FE71EA">
        <w:rPr>
          <w:b/>
          <w:bCs/>
        </w:rPr>
        <w:t>Lunch:</w:t>
      </w:r>
      <w:r w:rsidRPr="00FE71EA">
        <w:t xml:space="preserve"> Available end of </w:t>
      </w:r>
      <w:r>
        <w:t xml:space="preserve">the </w:t>
      </w:r>
      <w:r w:rsidRPr="00FE71EA">
        <w:t>quarter (March, June, Sept, Dec), 11:30 a.m. – 1:00 p.m.</w:t>
      </w:r>
    </w:p>
    <w:p w14:paraId="6D029029" w14:textId="6E3FF750" w:rsidR="00FE71EA" w:rsidRPr="00FE71EA" w:rsidRDefault="00FE71EA" w:rsidP="00FE71EA">
      <w:pPr>
        <w:numPr>
          <w:ilvl w:val="0"/>
          <w:numId w:val="46"/>
        </w:numPr>
      </w:pPr>
      <w:r w:rsidRPr="00FE71EA">
        <w:rPr>
          <w:i/>
          <w:iCs/>
        </w:rPr>
        <w:t>No-shows will be charged $25</w:t>
      </w:r>
      <w:r>
        <w:rPr>
          <w:i/>
          <w:iCs/>
        </w:rPr>
        <w:t xml:space="preserve"> per </w:t>
      </w:r>
      <w:r w:rsidRPr="00FE71EA">
        <w:rPr>
          <w:i/>
          <w:iCs/>
        </w:rPr>
        <w:t xml:space="preserve">person. Cancellations must be made </w:t>
      </w:r>
      <w:r>
        <w:rPr>
          <w:i/>
          <w:iCs/>
        </w:rPr>
        <w:t>at least 24</w:t>
      </w:r>
      <w:r w:rsidRPr="00FE71EA">
        <w:rPr>
          <w:i/>
          <w:iCs/>
        </w:rPr>
        <w:t xml:space="preserve"> hours in advance.</w:t>
      </w:r>
    </w:p>
    <w:p w14:paraId="1661752D" w14:textId="77777777" w:rsidR="00FE71EA" w:rsidRPr="00FE71EA" w:rsidRDefault="00FE71EA" w:rsidP="00FE71EA">
      <w:r w:rsidRPr="00FE71EA">
        <w:pict w14:anchorId="491FF301">
          <v:rect id="_x0000_i1028" style="width:0;height:1.5pt" o:hralign="center" o:hrstd="t" o:hr="t" fillcolor="#a0a0a0" stroked="f"/>
        </w:pict>
      </w:r>
    </w:p>
    <w:p w14:paraId="33D8F1A0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Café &amp; Brew Bar</w:t>
      </w:r>
    </w:p>
    <w:p w14:paraId="24BA5C65" w14:textId="77777777" w:rsidR="00FE71EA" w:rsidRPr="00FE71EA" w:rsidRDefault="00FE71EA" w:rsidP="00FE71EA">
      <w:r w:rsidRPr="00FE71EA">
        <w:rPr>
          <w:b/>
          <w:bCs/>
        </w:rPr>
        <w:t>Casual, fast service for breakfast and lunch.</w:t>
      </w:r>
    </w:p>
    <w:p w14:paraId="1C775D4B" w14:textId="77777777" w:rsidR="00FE71EA" w:rsidRPr="00FE71EA" w:rsidRDefault="00FE71EA" w:rsidP="00FE71EA">
      <w:pPr>
        <w:numPr>
          <w:ilvl w:val="0"/>
          <w:numId w:val="47"/>
        </w:numPr>
      </w:pPr>
      <w:r w:rsidRPr="00FE71EA">
        <w:rPr>
          <w:b/>
          <w:bCs/>
        </w:rPr>
        <w:t>Café (Lodge):</w:t>
      </w:r>
      <w:r w:rsidRPr="00FE71EA">
        <w:t xml:space="preserve"> Monday – Friday, 8:00 a.m. – 2:00 p.m.</w:t>
      </w:r>
    </w:p>
    <w:p w14:paraId="2A42CE7B" w14:textId="77777777" w:rsidR="00FE71EA" w:rsidRPr="00FE71EA" w:rsidRDefault="00FE71EA" w:rsidP="00FE71EA">
      <w:pPr>
        <w:numPr>
          <w:ilvl w:val="0"/>
          <w:numId w:val="47"/>
        </w:numPr>
      </w:pPr>
      <w:r w:rsidRPr="00FE71EA">
        <w:rPr>
          <w:b/>
          <w:bCs/>
        </w:rPr>
        <w:t>Brew Bar (Lifestyle Center):</w:t>
      </w:r>
    </w:p>
    <w:p w14:paraId="5FF7FC0E" w14:textId="77777777" w:rsidR="00FE71EA" w:rsidRPr="00FE71EA" w:rsidRDefault="00FE71EA" w:rsidP="00FE71EA">
      <w:pPr>
        <w:numPr>
          <w:ilvl w:val="1"/>
          <w:numId w:val="47"/>
        </w:numPr>
      </w:pPr>
      <w:r w:rsidRPr="00FE71EA">
        <w:t>Breakfast: Monday – Friday, 8:00 a.m. – 10:00 a.m.</w:t>
      </w:r>
    </w:p>
    <w:p w14:paraId="478D87D7" w14:textId="77777777" w:rsidR="00FE71EA" w:rsidRPr="00FE71EA" w:rsidRDefault="00FE71EA" w:rsidP="00FE71EA">
      <w:pPr>
        <w:numPr>
          <w:ilvl w:val="1"/>
          <w:numId w:val="47"/>
        </w:numPr>
      </w:pPr>
      <w:r w:rsidRPr="00FE71EA">
        <w:t>Lunch: Monday – Friday, 11:30 a.m. – 2:00 p.m.</w:t>
      </w:r>
    </w:p>
    <w:p w14:paraId="1BA12C62" w14:textId="77777777" w:rsidR="00FE71EA" w:rsidRPr="00FE71EA" w:rsidRDefault="00FE71EA" w:rsidP="00FE71EA">
      <w:pPr>
        <w:numPr>
          <w:ilvl w:val="1"/>
          <w:numId w:val="47"/>
        </w:numPr>
      </w:pPr>
      <w:r w:rsidRPr="00FE71EA">
        <w:lastRenderedPageBreak/>
        <w:t>Sunday: 8:30 a.m. – 12:00 p.m. (Breakfast Club)</w:t>
      </w:r>
    </w:p>
    <w:p w14:paraId="113066F3" w14:textId="77777777" w:rsidR="00FE71EA" w:rsidRPr="00FE71EA" w:rsidRDefault="00FE71EA" w:rsidP="00FE71EA">
      <w:pPr>
        <w:numPr>
          <w:ilvl w:val="1"/>
          <w:numId w:val="47"/>
        </w:numPr>
      </w:pPr>
      <w:r w:rsidRPr="00FE71EA">
        <w:t>Closed on Saturdays</w:t>
      </w:r>
    </w:p>
    <w:p w14:paraId="08EA265D" w14:textId="77777777" w:rsidR="00FE71EA" w:rsidRPr="00FE71EA" w:rsidRDefault="00FE71EA" w:rsidP="00FE71EA">
      <w:r w:rsidRPr="00FE71EA">
        <w:rPr>
          <w:b/>
          <w:bCs/>
        </w:rPr>
        <w:t>Important Notes:</w:t>
      </w:r>
    </w:p>
    <w:p w14:paraId="19CE6619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All items charged à la carte.</w:t>
      </w:r>
    </w:p>
    <w:p w14:paraId="1E2F9C49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Dining Dollars, credit cards, and cash accepted.</w:t>
      </w:r>
    </w:p>
    <w:p w14:paraId="238B4FC6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Tax-exempt only when charged to WV account.</w:t>
      </w:r>
    </w:p>
    <w:p w14:paraId="32801BB3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No bulk purchases.</w:t>
      </w:r>
    </w:p>
    <w:p w14:paraId="77B3616A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Footwear required.</w:t>
      </w:r>
    </w:p>
    <w:p w14:paraId="37AD12F9" w14:textId="77777777" w:rsidR="00FE71EA" w:rsidRPr="00FE71EA" w:rsidRDefault="00FE71EA" w:rsidP="00FE71EA">
      <w:r w:rsidRPr="00FE71EA">
        <w:pict w14:anchorId="69BA5211">
          <v:rect id="_x0000_i1029" style="width:0;height:1.5pt" o:hralign="center" o:hrstd="t" o:hr="t" fillcolor="#a0a0a0" stroked="f"/>
        </w:pict>
      </w:r>
    </w:p>
    <w:p w14:paraId="05BDB0DA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Sports Bar</w:t>
      </w:r>
    </w:p>
    <w:p w14:paraId="59365F3B" w14:textId="77777777" w:rsidR="00FE71EA" w:rsidRPr="00FE71EA" w:rsidRDefault="00FE71EA" w:rsidP="00FE71EA">
      <w:pPr>
        <w:numPr>
          <w:ilvl w:val="0"/>
          <w:numId w:val="49"/>
        </w:numPr>
      </w:pPr>
      <w:r w:rsidRPr="00FE71EA">
        <w:rPr>
          <w:b/>
          <w:bCs/>
        </w:rPr>
        <w:t>Lunch:</w:t>
      </w:r>
      <w:r w:rsidRPr="00FE71EA">
        <w:t xml:space="preserve"> Monday – Saturday, 11:30 a.m. – 1:30 p.m.</w:t>
      </w:r>
    </w:p>
    <w:p w14:paraId="15F03194" w14:textId="77777777" w:rsidR="00FE71EA" w:rsidRPr="00FE71EA" w:rsidRDefault="00FE71EA" w:rsidP="00FE71EA">
      <w:pPr>
        <w:numPr>
          <w:ilvl w:val="0"/>
          <w:numId w:val="49"/>
        </w:numPr>
      </w:pPr>
      <w:r w:rsidRPr="00FE71EA">
        <w:rPr>
          <w:b/>
          <w:bCs/>
        </w:rPr>
        <w:t>Dinner:</w:t>
      </w:r>
      <w:r w:rsidRPr="00FE71EA">
        <w:t xml:space="preserve"> Monday – Saturday, 4:00 p.m. – 7:30 p.m. (Last food call: 7:00 p.m.)</w:t>
      </w:r>
    </w:p>
    <w:p w14:paraId="3AAAB7C2" w14:textId="77777777" w:rsidR="00FE71EA" w:rsidRPr="00FE71EA" w:rsidRDefault="00FE71EA" w:rsidP="00FE71EA">
      <w:pPr>
        <w:numPr>
          <w:ilvl w:val="0"/>
          <w:numId w:val="49"/>
        </w:numPr>
      </w:pPr>
      <w:r w:rsidRPr="00FE71EA">
        <w:rPr>
          <w:b/>
          <w:bCs/>
        </w:rPr>
        <w:t>Sunday:</w:t>
      </w:r>
      <w:r w:rsidRPr="00FE71EA">
        <w:t xml:space="preserve"> 1:00 p.m. – 7:30 p.m. (Last food call: 7:00 p.m.)</w:t>
      </w:r>
    </w:p>
    <w:p w14:paraId="425861C5" w14:textId="77777777" w:rsidR="00FE71EA" w:rsidRPr="00FE71EA" w:rsidRDefault="00FE71EA" w:rsidP="00FE71EA">
      <w:r w:rsidRPr="00FE71EA">
        <w:pict w14:anchorId="2BEB34D0">
          <v:rect id="_x0000_i1030" style="width:0;height:1.5pt" o:hralign="center" o:hrstd="t" o:hr="t" fillcolor="#a0a0a0" stroked="f"/>
        </w:pict>
      </w:r>
    </w:p>
    <w:p w14:paraId="53ABA9AB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Major Holidays</w:t>
      </w:r>
    </w:p>
    <w:p w14:paraId="7B98DC8F" w14:textId="77777777" w:rsidR="00FE71EA" w:rsidRPr="00FE71EA" w:rsidRDefault="00FE71EA" w:rsidP="00FE71EA">
      <w:pPr>
        <w:numPr>
          <w:ilvl w:val="0"/>
          <w:numId w:val="50"/>
        </w:numPr>
      </w:pPr>
      <w:r w:rsidRPr="00FE71EA">
        <w:rPr>
          <w:b/>
          <w:bCs/>
        </w:rPr>
        <w:t>Dining Hours:</w:t>
      </w:r>
      <w:r w:rsidRPr="00FE71EA">
        <w:t xml:space="preserve"> 11:00 a.m. – 2:00 p.m. (Lodge &amp; Savor)</w:t>
      </w:r>
    </w:p>
    <w:p w14:paraId="3252592E" w14:textId="77777777" w:rsidR="00FE71EA" w:rsidRPr="00FE71EA" w:rsidRDefault="00FE71EA" w:rsidP="00FE71EA">
      <w:pPr>
        <w:numPr>
          <w:ilvl w:val="0"/>
          <w:numId w:val="50"/>
        </w:numPr>
      </w:pPr>
      <w:r w:rsidRPr="00FE71EA">
        <w:rPr>
          <w:b/>
          <w:bCs/>
        </w:rPr>
        <w:t>Dining rooms close at 3:00 p.m. | No dinner service</w:t>
      </w:r>
    </w:p>
    <w:p w14:paraId="1C33FDAC" w14:textId="77777777" w:rsidR="00FE71EA" w:rsidRPr="00FE71EA" w:rsidRDefault="00FE71EA" w:rsidP="00FE71EA">
      <w:r w:rsidRPr="00FE71EA">
        <w:pict w14:anchorId="7955D2D8">
          <v:rect id="_x0000_i1031" style="width:0;height:1.5pt" o:hralign="center" o:hrstd="t" o:hr="t" fillcolor="#a0a0a0" stroked="f"/>
        </w:pict>
      </w:r>
    </w:p>
    <w:p w14:paraId="11977FA9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Dining Room Dress Code</w:t>
      </w:r>
    </w:p>
    <w:p w14:paraId="7C093781" w14:textId="6768B0BA" w:rsidR="00FE71EA" w:rsidRPr="00FE71EA" w:rsidRDefault="00FE71EA" w:rsidP="00FE71EA">
      <w:r w:rsidRPr="00FE71EA">
        <w:t xml:space="preserve">Please follow </w:t>
      </w:r>
      <w:r>
        <w:t xml:space="preserve">the </w:t>
      </w:r>
      <w:r w:rsidRPr="00FE71EA">
        <w:t>posted dress code guidelines and advise your guests accordingly. Details are available in your welcome information tab.</w:t>
      </w:r>
    </w:p>
    <w:p w14:paraId="08A34A26" w14:textId="77777777" w:rsidR="00FE71EA" w:rsidRPr="00FE71EA" w:rsidRDefault="00FE71EA" w:rsidP="00FE71EA">
      <w:r w:rsidRPr="00FE71EA">
        <w:pict w14:anchorId="6C86AD04">
          <v:rect id="_x0000_i1032" style="width:0;height:1.5pt" o:hralign="center" o:hrstd="t" o:hr="t" fillcolor="#a0a0a0" stroked="f"/>
        </w:pict>
      </w:r>
    </w:p>
    <w:p w14:paraId="7B605810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Meal Delivery &amp; Pick-Up</w:t>
      </w:r>
    </w:p>
    <w:p w14:paraId="3A1F49DC" w14:textId="77777777" w:rsidR="00FE71EA" w:rsidRPr="00FE71EA" w:rsidRDefault="00FE71EA" w:rsidP="00FE71EA">
      <w:pPr>
        <w:numPr>
          <w:ilvl w:val="0"/>
          <w:numId w:val="51"/>
        </w:numPr>
      </w:pPr>
      <w:r w:rsidRPr="00FE71EA">
        <w:rPr>
          <w:b/>
          <w:bCs/>
        </w:rPr>
        <w:t>Delivery Fee:</w:t>
      </w:r>
      <w:r w:rsidRPr="00FE71EA">
        <w:t xml:space="preserve"> $5.00 (non-Dining Dollar eligible)</w:t>
      </w:r>
    </w:p>
    <w:p w14:paraId="5D615410" w14:textId="77777777" w:rsidR="00FE71EA" w:rsidRPr="00FE71EA" w:rsidRDefault="00FE71EA" w:rsidP="00FE71EA">
      <w:pPr>
        <w:numPr>
          <w:ilvl w:val="0"/>
          <w:numId w:val="51"/>
        </w:numPr>
      </w:pPr>
      <w:r w:rsidRPr="00FE71EA">
        <w:rPr>
          <w:b/>
          <w:bCs/>
        </w:rPr>
        <w:t>Pick-Up:</w:t>
      </w:r>
      <w:r w:rsidRPr="00FE71EA">
        <w:t xml:space="preserve"> No additional cost</w:t>
      </w:r>
    </w:p>
    <w:p w14:paraId="79E2CD2A" w14:textId="77777777" w:rsidR="00FE71EA" w:rsidRPr="00FE71EA" w:rsidRDefault="00FE71EA" w:rsidP="00FE71EA">
      <w:r w:rsidRPr="00FE71EA">
        <w:rPr>
          <w:b/>
          <w:bCs/>
        </w:rPr>
        <w:t>To order from Lodge/Savor:</w:t>
      </w:r>
    </w:p>
    <w:p w14:paraId="0CE5BEEB" w14:textId="77777777" w:rsidR="00FE71EA" w:rsidRPr="00FE71EA" w:rsidRDefault="00FE71EA" w:rsidP="00FE71EA">
      <w:pPr>
        <w:numPr>
          <w:ilvl w:val="0"/>
          <w:numId w:val="52"/>
        </w:numPr>
      </w:pPr>
      <w:r w:rsidRPr="00FE71EA">
        <w:rPr>
          <w:b/>
          <w:bCs/>
        </w:rPr>
        <w:t>Lunch Orders:</w:t>
      </w:r>
      <w:r w:rsidRPr="00FE71EA">
        <w:t xml:space="preserve"> Call ext. 258 or 500 | 9:30 – 10:30 a.m.</w:t>
      </w:r>
    </w:p>
    <w:p w14:paraId="64D9FE2F" w14:textId="77777777" w:rsidR="00FE71EA" w:rsidRPr="00FE71EA" w:rsidRDefault="00FE71EA" w:rsidP="00FE71EA">
      <w:pPr>
        <w:numPr>
          <w:ilvl w:val="0"/>
          <w:numId w:val="52"/>
        </w:numPr>
      </w:pPr>
      <w:r w:rsidRPr="00FE71EA">
        <w:rPr>
          <w:b/>
          <w:bCs/>
        </w:rPr>
        <w:t>Dinner Orders:</w:t>
      </w:r>
      <w:r w:rsidRPr="00FE71EA">
        <w:t xml:space="preserve"> Call ext. 258 or 500 | 2:30 – 3:30 p.m.</w:t>
      </w:r>
    </w:p>
    <w:p w14:paraId="19F92F7D" w14:textId="77777777" w:rsidR="00FE71EA" w:rsidRPr="00FE71EA" w:rsidRDefault="00FE71EA" w:rsidP="00FE71EA">
      <w:r w:rsidRPr="00FE71EA">
        <w:pict w14:anchorId="05A858BC">
          <v:rect id="_x0000_i1033" style="width:0;height:1.5pt" o:hralign="center" o:hrstd="t" o:hr="t" fillcolor="#a0a0a0" stroked="f"/>
        </w:pict>
      </w:r>
    </w:p>
    <w:p w14:paraId="079F7CCB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Dining Dollar Plan</w:t>
      </w:r>
    </w:p>
    <w:p w14:paraId="0C833BEF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>$250/month for new residents (expires quarterly; no rollover)</w:t>
      </w:r>
    </w:p>
    <w:p w14:paraId="219EFE8B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>May be used in any WV dining venue (except alcohol, Café bulk items, or vending)</w:t>
      </w:r>
    </w:p>
    <w:p w14:paraId="6B97CF3E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>Guest meals allowed (except on major holidays)</w:t>
      </w:r>
    </w:p>
    <w:p w14:paraId="39F678EE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>Guest must be present to use Dining Dollars</w:t>
      </w:r>
    </w:p>
    <w:p w14:paraId="3F8A2298" w14:textId="77777777" w:rsidR="00FE71EA" w:rsidRPr="00FE71EA" w:rsidRDefault="00FE71EA" w:rsidP="00FE71EA">
      <w:r w:rsidRPr="00FE71EA">
        <w:rPr>
          <w:b/>
          <w:bCs/>
        </w:rPr>
        <w:t>Resident Meal Pricing (w/ Dining Dollars):</w:t>
      </w:r>
    </w:p>
    <w:p w14:paraId="315DFCC8" w14:textId="77777777" w:rsidR="00FE71EA" w:rsidRPr="00FE71EA" w:rsidRDefault="00FE71EA" w:rsidP="00FE71EA">
      <w:pPr>
        <w:numPr>
          <w:ilvl w:val="0"/>
          <w:numId w:val="54"/>
        </w:numPr>
      </w:pPr>
      <w:r w:rsidRPr="00FE71EA">
        <w:t>Regular: $10.00 | No Dollars: $11.00</w:t>
      </w:r>
    </w:p>
    <w:p w14:paraId="7DB75D25" w14:textId="77777777" w:rsidR="00FE71EA" w:rsidRPr="00FE71EA" w:rsidRDefault="00FE71EA" w:rsidP="00FE71EA">
      <w:pPr>
        <w:numPr>
          <w:ilvl w:val="0"/>
          <w:numId w:val="54"/>
        </w:numPr>
      </w:pPr>
      <w:r w:rsidRPr="00FE71EA">
        <w:t>Sunday Brunch/Holidays: $12.50 | No Dollars: $13.50</w:t>
      </w:r>
    </w:p>
    <w:p w14:paraId="7E7D4222" w14:textId="77777777" w:rsidR="00FE71EA" w:rsidRPr="00FE71EA" w:rsidRDefault="00FE71EA" w:rsidP="00FE71EA">
      <w:r w:rsidRPr="00FE71EA">
        <w:rPr>
          <w:b/>
          <w:bCs/>
        </w:rPr>
        <w:t>Guest Meal Pricing (tax included):</w:t>
      </w:r>
    </w:p>
    <w:p w14:paraId="265F0F8F" w14:textId="77777777" w:rsidR="00FE71EA" w:rsidRPr="00FE71EA" w:rsidRDefault="00FE71EA" w:rsidP="00FE71EA">
      <w:pPr>
        <w:numPr>
          <w:ilvl w:val="0"/>
          <w:numId w:val="55"/>
        </w:numPr>
      </w:pPr>
      <w:r w:rsidRPr="00FE71EA">
        <w:t>Monday–Saturday, Sunday Dinner: $16.00</w:t>
      </w:r>
    </w:p>
    <w:p w14:paraId="27E4A882" w14:textId="77777777" w:rsidR="00FE71EA" w:rsidRPr="00FE71EA" w:rsidRDefault="00FE71EA" w:rsidP="00FE71EA">
      <w:pPr>
        <w:numPr>
          <w:ilvl w:val="0"/>
          <w:numId w:val="55"/>
        </w:numPr>
      </w:pPr>
      <w:r w:rsidRPr="00FE71EA">
        <w:t>Sunday Brunch &amp; Holidays: $25.00</w:t>
      </w:r>
    </w:p>
    <w:p w14:paraId="0A21489D" w14:textId="77777777" w:rsidR="00FE71EA" w:rsidRPr="00FE71EA" w:rsidRDefault="00FE71EA" w:rsidP="00FE71EA">
      <w:pPr>
        <w:numPr>
          <w:ilvl w:val="0"/>
          <w:numId w:val="55"/>
        </w:numPr>
      </w:pPr>
      <w:r w:rsidRPr="00FE71EA">
        <w:t>Children 6–12: $8.50 | Under 5: Free</w:t>
      </w:r>
    </w:p>
    <w:p w14:paraId="39EB6A27" w14:textId="77777777" w:rsidR="00FE71EA" w:rsidRPr="00FE71EA" w:rsidRDefault="00FE71EA" w:rsidP="00FE71EA">
      <w:r w:rsidRPr="00FE71EA">
        <w:rPr>
          <w:b/>
          <w:bCs/>
        </w:rPr>
        <w:t>Dining Dollar Exceptions:</w:t>
      </w:r>
    </w:p>
    <w:p w14:paraId="17544013" w14:textId="77777777" w:rsidR="00FE71EA" w:rsidRPr="00FE71EA" w:rsidRDefault="00FE71EA" w:rsidP="00FE71EA">
      <w:pPr>
        <w:numPr>
          <w:ilvl w:val="0"/>
          <w:numId w:val="56"/>
        </w:numPr>
      </w:pPr>
      <w:r w:rsidRPr="00FE71EA">
        <w:t>Alcohol not included</w:t>
      </w:r>
    </w:p>
    <w:p w14:paraId="162ACD94" w14:textId="77777777" w:rsidR="00FE71EA" w:rsidRPr="00FE71EA" w:rsidRDefault="00FE71EA" w:rsidP="00FE71EA">
      <w:pPr>
        <w:numPr>
          <w:ilvl w:val="0"/>
          <w:numId w:val="56"/>
        </w:numPr>
      </w:pPr>
      <w:r w:rsidRPr="00FE71EA">
        <w:t>Credit for extended absences (14+ days): $7.50/day</w:t>
      </w:r>
    </w:p>
    <w:p w14:paraId="031D74D8" w14:textId="77777777" w:rsidR="00FE71EA" w:rsidRPr="00FE71EA" w:rsidRDefault="00FE71EA" w:rsidP="00FE71EA">
      <w:pPr>
        <w:numPr>
          <w:ilvl w:val="0"/>
          <w:numId w:val="56"/>
        </w:numPr>
      </w:pPr>
      <w:r w:rsidRPr="00FE71EA">
        <w:t>Reservations required for:</w:t>
      </w:r>
    </w:p>
    <w:p w14:paraId="1C18404A" w14:textId="77777777" w:rsidR="00FE71EA" w:rsidRPr="00FE71EA" w:rsidRDefault="00FE71EA" w:rsidP="00FE71EA">
      <w:pPr>
        <w:numPr>
          <w:ilvl w:val="1"/>
          <w:numId w:val="56"/>
        </w:numPr>
      </w:pPr>
      <w:r w:rsidRPr="00FE71EA">
        <w:t>Sunday Brunch (groups of 5–8)</w:t>
      </w:r>
    </w:p>
    <w:p w14:paraId="696704BD" w14:textId="77777777" w:rsidR="00FE71EA" w:rsidRPr="00FE71EA" w:rsidRDefault="00FE71EA" w:rsidP="00FE71EA">
      <w:pPr>
        <w:numPr>
          <w:ilvl w:val="1"/>
          <w:numId w:val="56"/>
        </w:numPr>
      </w:pPr>
      <w:r w:rsidRPr="00FE71EA">
        <w:lastRenderedPageBreak/>
        <w:t>Holidays</w:t>
      </w:r>
    </w:p>
    <w:p w14:paraId="302DBDCC" w14:textId="77777777" w:rsidR="00FE71EA" w:rsidRPr="00FE71EA" w:rsidRDefault="00FE71EA" w:rsidP="00FE71EA">
      <w:pPr>
        <w:numPr>
          <w:ilvl w:val="1"/>
          <w:numId w:val="56"/>
        </w:numPr>
      </w:pPr>
      <w:r w:rsidRPr="00FE71EA">
        <w:t>Groups of 9+ (Private Dining Room may be reserved)</w:t>
      </w:r>
    </w:p>
    <w:p w14:paraId="65D70D9A" w14:textId="77777777" w:rsidR="00FE71EA" w:rsidRPr="00FE71EA" w:rsidRDefault="00FE71EA" w:rsidP="00FE71EA">
      <w:r w:rsidRPr="00FE71EA">
        <w:pict w14:anchorId="2660D587">
          <v:rect id="_x0000_i1034" style="width:0;height:1.5pt" o:hralign="center" o:hrstd="t" o:hr="t" fillcolor="#a0a0a0" stroked="f"/>
        </w:pict>
      </w:r>
    </w:p>
    <w:p w14:paraId="0631CCA1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Catering Services</w:t>
      </w:r>
    </w:p>
    <w:p w14:paraId="3F83DD62" w14:textId="77777777" w:rsidR="00FE71EA" w:rsidRPr="00FE71EA" w:rsidRDefault="00FE71EA" w:rsidP="00FE71EA">
      <w:r w:rsidRPr="00FE71EA">
        <w:t>Catering is available for events of all sizes—from box lunches to full-service dinners.</w:t>
      </w:r>
      <w:r w:rsidRPr="00FE71EA">
        <w:br/>
      </w:r>
      <w:r w:rsidRPr="00FE71EA">
        <w:rPr>
          <w:b/>
          <w:bCs/>
        </w:rPr>
        <w:t>Venues:</w:t>
      </w:r>
      <w:r w:rsidRPr="00FE71EA">
        <w:t xml:space="preserve"> Lodge &amp; Savor Private Rooms, Card Room, Bistro 445, Lodge &amp; Lakeside Multi-Purpose Rooms</w:t>
      </w:r>
      <w:r w:rsidRPr="00FE71EA">
        <w:br/>
      </w:r>
      <w:r w:rsidRPr="00FE71EA">
        <w:rPr>
          <w:b/>
          <w:bCs/>
        </w:rPr>
        <w:t>To book:</w:t>
      </w:r>
      <w:r w:rsidRPr="00FE71EA">
        <w:t xml:space="preserve"> Call ext. 255</w:t>
      </w:r>
    </w:p>
    <w:p w14:paraId="40D0C87A" w14:textId="77777777" w:rsidR="00FE71EA" w:rsidRPr="00FE71EA" w:rsidRDefault="00FE71EA" w:rsidP="00FE71EA">
      <w:r w:rsidRPr="00FE71EA">
        <w:pict w14:anchorId="6BEC5C7B">
          <v:rect id="_x0000_i1035" style="width:0;height:1.5pt" o:hralign="center" o:hrstd="t" o:hr="t" fillcolor="#a0a0a0" stroked="f"/>
        </w:pict>
      </w:r>
    </w:p>
    <w:p w14:paraId="24A7BBED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Quick Reference Contacts</w:t>
      </w:r>
    </w:p>
    <w:p w14:paraId="51E13123" w14:textId="77777777" w:rsidR="00FE71EA" w:rsidRPr="00FE71EA" w:rsidRDefault="00FE71EA" w:rsidP="00FE71EA">
      <w:pPr>
        <w:numPr>
          <w:ilvl w:val="0"/>
          <w:numId w:val="57"/>
        </w:numPr>
      </w:pPr>
      <w:r w:rsidRPr="00FE71EA">
        <w:rPr>
          <w:b/>
          <w:bCs/>
        </w:rPr>
        <w:t>Lodge Management:</w:t>
      </w:r>
      <w:r w:rsidRPr="00FE71EA">
        <w:t xml:space="preserve"> Ext. 255, 243, 321, or 258</w:t>
      </w:r>
    </w:p>
    <w:p w14:paraId="4726F4D7" w14:textId="77777777" w:rsidR="00FE71EA" w:rsidRPr="00FE71EA" w:rsidRDefault="00FE71EA" w:rsidP="00FE71EA">
      <w:pPr>
        <w:numPr>
          <w:ilvl w:val="0"/>
          <w:numId w:val="57"/>
        </w:numPr>
      </w:pPr>
      <w:r w:rsidRPr="00FE71EA">
        <w:rPr>
          <w:b/>
          <w:bCs/>
        </w:rPr>
        <w:t>Savor Management:</w:t>
      </w:r>
      <w:r w:rsidRPr="00FE71EA">
        <w:t xml:space="preserve"> Ext. 506, 501, or 500</w:t>
      </w:r>
    </w:p>
    <w:p w14:paraId="3C8BAFE0" w14:textId="77777777" w:rsidR="00FE71EA" w:rsidRPr="00FE71EA" w:rsidRDefault="00FE71EA" w:rsidP="00FE71EA">
      <w:pPr>
        <w:numPr>
          <w:ilvl w:val="0"/>
          <w:numId w:val="57"/>
        </w:numPr>
      </w:pPr>
      <w:r w:rsidRPr="00FE71EA">
        <w:rPr>
          <w:b/>
          <w:bCs/>
        </w:rPr>
        <w:t>Reservations (Bistro):</w:t>
      </w:r>
      <w:r w:rsidRPr="00FE71EA">
        <w:t xml:space="preserve"> Ext. 353</w:t>
      </w:r>
    </w:p>
    <w:p w14:paraId="55E7010F" w14:textId="77777777" w:rsidR="00FE71EA" w:rsidRPr="00FE71EA" w:rsidRDefault="00FE71EA" w:rsidP="00FE71EA">
      <w:r w:rsidRPr="00FE71EA">
        <w:pict w14:anchorId="65A4BC9D">
          <v:rect id="_x0000_i1036" style="width:0;height:1.5pt" o:hralign="center" o:hrstd="t" o:hr="t" fillcolor="#a0a0a0" stroked="f"/>
        </w:pict>
      </w:r>
    </w:p>
    <w:p w14:paraId="1A2090BE" w14:textId="3FE9DFA0" w:rsidR="00FE71EA" w:rsidRPr="00FE71EA" w:rsidRDefault="00FE71EA" w:rsidP="00FE71EA">
      <w:r w:rsidRPr="00FE71EA">
        <w:rPr>
          <w:b/>
          <w:bCs/>
        </w:rPr>
        <w:t>On</w:t>
      </w:r>
      <w:r>
        <w:rPr>
          <w:b/>
          <w:bCs/>
        </w:rPr>
        <w:t>-the-</w:t>
      </w:r>
      <w:r w:rsidRPr="00FE71EA">
        <w:rPr>
          <w:b/>
          <w:bCs/>
        </w:rPr>
        <w:t>Spot Vending:</w:t>
      </w:r>
      <w:r w:rsidRPr="00FE71EA">
        <w:br/>
        <w:t>24/7 machine at Edgewater-SNF | Credit card only</w:t>
      </w:r>
    </w:p>
    <w:p w14:paraId="6E5D78E6" w14:textId="77777777" w:rsidR="00FE71EA" w:rsidRPr="00FE71EA" w:rsidRDefault="00FE71EA" w:rsidP="00FE71EA">
      <w:r w:rsidRPr="00FE71EA">
        <w:pict w14:anchorId="7BE4BC75">
          <v:rect id="_x0000_i1037" style="width:0;height:1.5pt" o:hralign="center" o:hrstd="t" o:hr="t" fillcolor="#a0a0a0" stroked="f"/>
        </w:pict>
      </w:r>
    </w:p>
    <w:p w14:paraId="4F327B35" w14:textId="6BF3148F" w:rsidR="00FE71EA" w:rsidRDefault="00FE71EA" w:rsidP="00FE71EA">
      <w:r w:rsidRPr="00FE71EA">
        <w:rPr>
          <w:b/>
          <w:bCs/>
        </w:rPr>
        <w:t>Questions?</w:t>
      </w:r>
      <w:r w:rsidRPr="00FE71EA">
        <w:br/>
        <w:t xml:space="preserve">Please </w:t>
      </w:r>
      <w:r>
        <w:t>get in touch with</w:t>
      </w:r>
      <w:r w:rsidRPr="00FE71EA">
        <w:t xml:space="preserve"> us with any concerns or </w:t>
      </w:r>
      <w:r>
        <w:t>if you require furthe</w:t>
      </w:r>
      <w:r w:rsidRPr="00FE71EA">
        <w:t>r clarification.</w:t>
      </w:r>
      <w:r w:rsidRPr="00FE71EA">
        <w:br/>
      </w:r>
      <w:r w:rsidRPr="00FE71EA">
        <w:rPr>
          <w:b/>
          <w:bCs/>
        </w:rPr>
        <w:t>Alvin Smith Jr.</w:t>
      </w:r>
      <w:r w:rsidRPr="00FE71EA">
        <w:br/>
        <w:t>Director of Culinary &amp; Nutrition Services</w:t>
      </w:r>
    </w:p>
    <w:p w14:paraId="12F41262" w14:textId="3BB2A360" w:rsidR="00FE71EA" w:rsidRPr="00FE71EA" w:rsidRDefault="00FE71EA" w:rsidP="00FE71EA">
      <w:r w:rsidRPr="00FE71EA">
        <w:t>(352) 383-0051 Ext. 257</w:t>
      </w:r>
    </w:p>
    <w:p w14:paraId="281DC9C1" w14:textId="27F8ABAC" w:rsidR="00A52525" w:rsidRPr="00FE71EA" w:rsidRDefault="00A52525" w:rsidP="00FE71EA"/>
    <w:sectPr w:rsidR="00A52525" w:rsidRPr="00FE71EA" w:rsidSect="00150D2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CF51" w14:textId="77777777" w:rsidR="00E931E1" w:rsidRDefault="00E931E1" w:rsidP="003D1D4C">
      <w:r>
        <w:separator/>
      </w:r>
    </w:p>
  </w:endnote>
  <w:endnote w:type="continuationSeparator" w:id="0">
    <w:p w14:paraId="37152BDA" w14:textId="77777777" w:rsidR="00E931E1" w:rsidRDefault="00E931E1" w:rsidP="003D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F259" w14:textId="77777777" w:rsidR="0031068D" w:rsidRDefault="0031068D" w:rsidP="0031068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EF1E" w14:textId="46B8A9BB" w:rsidR="00462C12" w:rsidRDefault="00A214D7" w:rsidP="0031068D">
    <w:pPr>
      <w:pStyle w:val="Footer"/>
      <w:jc w:val="right"/>
    </w:pPr>
    <w:r>
      <w:t>6/1/2025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E377" w14:textId="11C5DB54" w:rsidR="0031068D" w:rsidRPr="0031068D" w:rsidRDefault="0031068D" w:rsidP="0031068D">
    <w:pPr>
      <w:pStyle w:val="Footer"/>
      <w:jc w:val="right"/>
      <w:rPr>
        <w:sz w:val="26"/>
        <w:szCs w:val="26"/>
      </w:rPr>
    </w:pPr>
    <w:r w:rsidRPr="0031068D">
      <w:rPr>
        <w:sz w:val="26"/>
        <w:szCs w:val="26"/>
      </w:rPr>
      <w:t>11/1/24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8857" w14:textId="77777777" w:rsidR="00E931E1" w:rsidRDefault="00E931E1" w:rsidP="003D1D4C">
      <w:r>
        <w:separator/>
      </w:r>
    </w:p>
  </w:footnote>
  <w:footnote w:type="continuationSeparator" w:id="0">
    <w:p w14:paraId="2ADD5E03" w14:textId="77777777" w:rsidR="00E931E1" w:rsidRDefault="00E931E1" w:rsidP="003D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92C9" w14:textId="0F26E6B8" w:rsidR="00375DCF" w:rsidRPr="00375DCF" w:rsidRDefault="00375DCF">
    <w:pPr>
      <w:pStyle w:val="Header"/>
      <w:jc w:val="right"/>
      <w:rPr>
        <w:sz w:val="18"/>
      </w:rPr>
    </w:pPr>
    <w:r w:rsidRPr="00375DCF">
      <w:rPr>
        <w:sz w:val="18"/>
      </w:rPr>
      <w:t>WV</w:t>
    </w:r>
    <w:r w:rsidR="00A15F68">
      <w:rPr>
        <w:sz w:val="18"/>
      </w:rPr>
      <w:t>-Oaks</w:t>
    </w:r>
    <w:r w:rsidR="007B76FC">
      <w:rPr>
        <w:sz w:val="18"/>
      </w:rPr>
      <w:t xml:space="preserve"> &amp; Lakeside </w:t>
    </w:r>
    <w:r w:rsidR="007B76FC" w:rsidRPr="00375DCF">
      <w:rPr>
        <w:sz w:val="18"/>
      </w:rPr>
      <w:t>Culinary</w:t>
    </w:r>
    <w:r w:rsidRPr="00375DCF">
      <w:rPr>
        <w:sz w:val="18"/>
      </w:rPr>
      <w:t xml:space="preserve"> Department</w:t>
    </w:r>
  </w:p>
  <w:p w14:paraId="0639AF90" w14:textId="3D4C7FF4" w:rsidR="00375DCF" w:rsidRPr="00375DCF" w:rsidRDefault="00375DCF" w:rsidP="00A15F68">
    <w:pPr>
      <w:pStyle w:val="Header"/>
      <w:jc w:val="right"/>
      <w:rPr>
        <w:sz w:val="18"/>
      </w:rPr>
    </w:pPr>
    <w:r w:rsidRPr="00375DCF">
      <w:rPr>
        <w:sz w:val="18"/>
      </w:rPr>
      <w:t>All Culinary Information</w:t>
    </w:r>
  </w:p>
  <w:p w14:paraId="64AF512D" w14:textId="7ABF8AEA" w:rsidR="00375DCF" w:rsidRPr="00375DCF" w:rsidRDefault="00FE71EA">
    <w:pPr>
      <w:pStyle w:val="Header"/>
      <w:jc w:val="right"/>
      <w:rPr>
        <w:sz w:val="18"/>
      </w:rPr>
    </w:pPr>
    <w:sdt>
      <w:sdtPr>
        <w:rPr>
          <w:sz w:val="18"/>
        </w:rPr>
        <w:id w:val="1729967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75DCF" w:rsidRPr="00375DCF">
          <w:rPr>
            <w:sz w:val="18"/>
          </w:rPr>
          <w:fldChar w:fldCharType="begin"/>
        </w:r>
        <w:r w:rsidR="00375DCF" w:rsidRPr="00375DCF">
          <w:rPr>
            <w:sz w:val="18"/>
          </w:rPr>
          <w:instrText xml:space="preserve"> PAGE   \* MERGEFORMAT </w:instrText>
        </w:r>
        <w:r w:rsidR="00375DCF" w:rsidRPr="00375DCF">
          <w:rPr>
            <w:sz w:val="18"/>
          </w:rPr>
          <w:fldChar w:fldCharType="separate"/>
        </w:r>
        <w:r w:rsidR="00A214D7">
          <w:rPr>
            <w:noProof/>
            <w:sz w:val="18"/>
          </w:rPr>
          <w:t>5</w:t>
        </w:r>
        <w:r w:rsidR="00375DCF" w:rsidRPr="00375DCF">
          <w:rPr>
            <w:noProof/>
            <w:sz w:val="18"/>
          </w:rPr>
          <w:fldChar w:fldCharType="end"/>
        </w:r>
      </w:sdtContent>
    </w:sdt>
  </w:p>
  <w:p w14:paraId="0DDA8C1E" w14:textId="77777777" w:rsidR="00375DCF" w:rsidRDefault="00375DCF" w:rsidP="003106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EE1F" w14:textId="2A97283D" w:rsidR="00C801B4" w:rsidRDefault="00C801B4" w:rsidP="00150D22">
    <w:pPr>
      <w:pStyle w:val="Header"/>
      <w:jc w:val="center"/>
    </w:pPr>
    <w:r>
      <w:rPr>
        <w:noProof/>
      </w:rPr>
      <w:drawing>
        <wp:inline distT="0" distB="0" distL="0" distR="0" wp14:anchorId="600848DF" wp14:editId="62379844">
          <wp:extent cx="4572000" cy="10751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V-Logo-Color-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07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40D"/>
    <w:multiLevelType w:val="multilevel"/>
    <w:tmpl w:val="C5C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5698D"/>
    <w:multiLevelType w:val="hybridMultilevel"/>
    <w:tmpl w:val="CF1E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8387F"/>
    <w:multiLevelType w:val="multilevel"/>
    <w:tmpl w:val="4BA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A5336"/>
    <w:multiLevelType w:val="multilevel"/>
    <w:tmpl w:val="027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504D0"/>
    <w:multiLevelType w:val="multilevel"/>
    <w:tmpl w:val="B96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D25EB"/>
    <w:multiLevelType w:val="multilevel"/>
    <w:tmpl w:val="B69A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C16D5"/>
    <w:multiLevelType w:val="multilevel"/>
    <w:tmpl w:val="2F32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E57D5"/>
    <w:multiLevelType w:val="hybridMultilevel"/>
    <w:tmpl w:val="AECC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2411C"/>
    <w:multiLevelType w:val="multilevel"/>
    <w:tmpl w:val="227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B5D12"/>
    <w:multiLevelType w:val="multilevel"/>
    <w:tmpl w:val="7D3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1339E"/>
    <w:multiLevelType w:val="hybridMultilevel"/>
    <w:tmpl w:val="DB1EB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F73677"/>
    <w:multiLevelType w:val="multilevel"/>
    <w:tmpl w:val="6B8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BA3AAC"/>
    <w:multiLevelType w:val="hybridMultilevel"/>
    <w:tmpl w:val="D49A9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E11A3"/>
    <w:multiLevelType w:val="hybridMultilevel"/>
    <w:tmpl w:val="7A56B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DC247F"/>
    <w:multiLevelType w:val="multilevel"/>
    <w:tmpl w:val="9C46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9524E"/>
    <w:multiLevelType w:val="hybridMultilevel"/>
    <w:tmpl w:val="8468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22966"/>
    <w:multiLevelType w:val="multilevel"/>
    <w:tmpl w:val="EB6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21DA5"/>
    <w:multiLevelType w:val="multilevel"/>
    <w:tmpl w:val="0E1A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8E5D22"/>
    <w:multiLevelType w:val="hybridMultilevel"/>
    <w:tmpl w:val="F63051D0"/>
    <w:lvl w:ilvl="0" w:tplc="94422790">
      <w:numFmt w:val="bullet"/>
      <w:lvlText w:val=""/>
      <w:lvlJc w:val="left"/>
      <w:pPr>
        <w:ind w:left="36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E711BE"/>
    <w:multiLevelType w:val="hybridMultilevel"/>
    <w:tmpl w:val="CC0E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01668"/>
    <w:multiLevelType w:val="multilevel"/>
    <w:tmpl w:val="901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071845"/>
    <w:multiLevelType w:val="hybridMultilevel"/>
    <w:tmpl w:val="927E6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8B2834"/>
    <w:multiLevelType w:val="multilevel"/>
    <w:tmpl w:val="13D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D096A"/>
    <w:multiLevelType w:val="multilevel"/>
    <w:tmpl w:val="B4F2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D028B2"/>
    <w:multiLevelType w:val="hybridMultilevel"/>
    <w:tmpl w:val="FC40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12A00"/>
    <w:multiLevelType w:val="hybridMultilevel"/>
    <w:tmpl w:val="E724FF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8F1540"/>
    <w:multiLevelType w:val="multilevel"/>
    <w:tmpl w:val="D33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D63B12"/>
    <w:multiLevelType w:val="hybridMultilevel"/>
    <w:tmpl w:val="B6740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83755"/>
    <w:multiLevelType w:val="multilevel"/>
    <w:tmpl w:val="E7CC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9B0F84"/>
    <w:multiLevelType w:val="hybridMultilevel"/>
    <w:tmpl w:val="D100A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84184"/>
    <w:multiLevelType w:val="multilevel"/>
    <w:tmpl w:val="3062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661C6"/>
    <w:multiLevelType w:val="multilevel"/>
    <w:tmpl w:val="84EA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F20871"/>
    <w:multiLevelType w:val="multilevel"/>
    <w:tmpl w:val="28E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5426E2"/>
    <w:multiLevelType w:val="hybridMultilevel"/>
    <w:tmpl w:val="B290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00492"/>
    <w:multiLevelType w:val="multilevel"/>
    <w:tmpl w:val="0A74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E60B46"/>
    <w:multiLevelType w:val="hybridMultilevel"/>
    <w:tmpl w:val="BBEA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2E3ADC"/>
    <w:multiLevelType w:val="hybridMultilevel"/>
    <w:tmpl w:val="B250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10D46"/>
    <w:multiLevelType w:val="multilevel"/>
    <w:tmpl w:val="AEB6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F53D7F"/>
    <w:multiLevelType w:val="multilevel"/>
    <w:tmpl w:val="DCE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94149B"/>
    <w:multiLevelType w:val="hybridMultilevel"/>
    <w:tmpl w:val="3880D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EA0FF5"/>
    <w:multiLevelType w:val="hybridMultilevel"/>
    <w:tmpl w:val="B9741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15347C"/>
    <w:multiLevelType w:val="hybridMultilevel"/>
    <w:tmpl w:val="47C2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B1096D"/>
    <w:multiLevelType w:val="multilevel"/>
    <w:tmpl w:val="A8D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B15DA6"/>
    <w:multiLevelType w:val="multilevel"/>
    <w:tmpl w:val="EF4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625813"/>
    <w:multiLevelType w:val="hybridMultilevel"/>
    <w:tmpl w:val="23E21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6C3E23"/>
    <w:multiLevelType w:val="multilevel"/>
    <w:tmpl w:val="023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687C74"/>
    <w:multiLevelType w:val="hybridMultilevel"/>
    <w:tmpl w:val="746AA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EE1CEC"/>
    <w:multiLevelType w:val="hybridMultilevel"/>
    <w:tmpl w:val="A61027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1E3886"/>
    <w:multiLevelType w:val="multilevel"/>
    <w:tmpl w:val="3C7E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B0176F"/>
    <w:multiLevelType w:val="multilevel"/>
    <w:tmpl w:val="6D2C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DE71E3"/>
    <w:multiLevelType w:val="hybridMultilevel"/>
    <w:tmpl w:val="97449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7E7E9F"/>
    <w:multiLevelType w:val="multilevel"/>
    <w:tmpl w:val="F1A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B3BD9"/>
    <w:multiLevelType w:val="hybridMultilevel"/>
    <w:tmpl w:val="5700FB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5B6DA9"/>
    <w:multiLevelType w:val="hybridMultilevel"/>
    <w:tmpl w:val="F022F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ADA5B0D"/>
    <w:multiLevelType w:val="hybridMultilevel"/>
    <w:tmpl w:val="8444A4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B5675F0"/>
    <w:multiLevelType w:val="multilevel"/>
    <w:tmpl w:val="A93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4C0EA9"/>
    <w:multiLevelType w:val="multilevel"/>
    <w:tmpl w:val="586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199676">
    <w:abstractNumId w:val="15"/>
  </w:num>
  <w:num w:numId="2" w16cid:durableId="351809500">
    <w:abstractNumId w:val="33"/>
  </w:num>
  <w:num w:numId="3" w16cid:durableId="2040621113">
    <w:abstractNumId w:val="35"/>
  </w:num>
  <w:num w:numId="4" w16cid:durableId="1610241238">
    <w:abstractNumId w:val="41"/>
  </w:num>
  <w:num w:numId="5" w16cid:durableId="192159709">
    <w:abstractNumId w:val="1"/>
  </w:num>
  <w:num w:numId="6" w16cid:durableId="1306931759">
    <w:abstractNumId w:val="7"/>
  </w:num>
  <w:num w:numId="7" w16cid:durableId="592783375">
    <w:abstractNumId w:val="46"/>
  </w:num>
  <w:num w:numId="8" w16cid:durableId="1469205872">
    <w:abstractNumId w:val="47"/>
  </w:num>
  <w:num w:numId="9" w16cid:durableId="7561666">
    <w:abstractNumId w:val="21"/>
  </w:num>
  <w:num w:numId="10" w16cid:durableId="161360665">
    <w:abstractNumId w:val="53"/>
  </w:num>
  <w:num w:numId="11" w16cid:durableId="266887381">
    <w:abstractNumId w:val="13"/>
  </w:num>
  <w:num w:numId="12" w16cid:durableId="2000842491">
    <w:abstractNumId w:val="39"/>
  </w:num>
  <w:num w:numId="13" w16cid:durableId="1796176621">
    <w:abstractNumId w:val="18"/>
  </w:num>
  <w:num w:numId="14" w16cid:durableId="132017438">
    <w:abstractNumId w:val="25"/>
  </w:num>
  <w:num w:numId="15" w16cid:durableId="1754231562">
    <w:abstractNumId w:val="40"/>
  </w:num>
  <w:num w:numId="16" w16cid:durableId="899243998">
    <w:abstractNumId w:val="29"/>
  </w:num>
  <w:num w:numId="17" w16cid:durableId="1258634488">
    <w:abstractNumId w:val="12"/>
  </w:num>
  <w:num w:numId="18" w16cid:durableId="1273321792">
    <w:abstractNumId w:val="50"/>
  </w:num>
  <w:num w:numId="19" w16cid:durableId="1156456273">
    <w:abstractNumId w:val="44"/>
  </w:num>
  <w:num w:numId="20" w16cid:durableId="1706833285">
    <w:abstractNumId w:val="36"/>
  </w:num>
  <w:num w:numId="21" w16cid:durableId="1762871516">
    <w:abstractNumId w:val="52"/>
  </w:num>
  <w:num w:numId="22" w16cid:durableId="641735168">
    <w:abstractNumId w:val="54"/>
  </w:num>
  <w:num w:numId="23" w16cid:durableId="840390516">
    <w:abstractNumId w:val="10"/>
  </w:num>
  <w:num w:numId="24" w16cid:durableId="1241331161">
    <w:abstractNumId w:val="27"/>
  </w:num>
  <w:num w:numId="25" w16cid:durableId="1446925772">
    <w:abstractNumId w:val="24"/>
  </w:num>
  <w:num w:numId="26" w16cid:durableId="1090277753">
    <w:abstractNumId w:val="49"/>
  </w:num>
  <w:num w:numId="27" w16cid:durableId="61757776">
    <w:abstractNumId w:val="43"/>
  </w:num>
  <w:num w:numId="28" w16cid:durableId="1994723366">
    <w:abstractNumId w:val="26"/>
  </w:num>
  <w:num w:numId="29" w16cid:durableId="1427194712">
    <w:abstractNumId w:val="3"/>
  </w:num>
  <w:num w:numId="30" w16cid:durableId="1419520278">
    <w:abstractNumId w:val="16"/>
  </w:num>
  <w:num w:numId="31" w16cid:durableId="1482503149">
    <w:abstractNumId w:val="2"/>
  </w:num>
  <w:num w:numId="32" w16cid:durableId="151722304">
    <w:abstractNumId w:val="23"/>
  </w:num>
  <w:num w:numId="33" w16cid:durableId="438380563">
    <w:abstractNumId w:val="8"/>
  </w:num>
  <w:num w:numId="34" w16cid:durableId="2046515560">
    <w:abstractNumId w:val="11"/>
  </w:num>
  <w:num w:numId="35" w16cid:durableId="2058311188">
    <w:abstractNumId w:val="0"/>
  </w:num>
  <w:num w:numId="36" w16cid:durableId="1730104282">
    <w:abstractNumId w:val="48"/>
  </w:num>
  <w:num w:numId="37" w16cid:durableId="1401907148">
    <w:abstractNumId w:val="37"/>
  </w:num>
  <w:num w:numId="38" w16cid:durableId="146827838">
    <w:abstractNumId w:val="31"/>
  </w:num>
  <w:num w:numId="39" w16cid:durableId="1382317978">
    <w:abstractNumId w:val="14"/>
  </w:num>
  <w:num w:numId="40" w16cid:durableId="1246456960">
    <w:abstractNumId w:val="45"/>
  </w:num>
  <w:num w:numId="41" w16cid:durableId="1349941019">
    <w:abstractNumId w:val="32"/>
  </w:num>
  <w:num w:numId="42" w16cid:durableId="818574739">
    <w:abstractNumId w:val="19"/>
  </w:num>
  <w:num w:numId="43" w16cid:durableId="1933273648">
    <w:abstractNumId w:val="34"/>
  </w:num>
  <w:num w:numId="44" w16cid:durableId="970942556">
    <w:abstractNumId w:val="6"/>
  </w:num>
  <w:num w:numId="45" w16cid:durableId="923875798">
    <w:abstractNumId w:val="38"/>
  </w:num>
  <w:num w:numId="46" w16cid:durableId="1290822893">
    <w:abstractNumId w:val="51"/>
  </w:num>
  <w:num w:numId="47" w16cid:durableId="1962806770">
    <w:abstractNumId w:val="20"/>
  </w:num>
  <w:num w:numId="48" w16cid:durableId="1783450341">
    <w:abstractNumId w:val="22"/>
  </w:num>
  <w:num w:numId="49" w16cid:durableId="957832932">
    <w:abstractNumId w:val="55"/>
  </w:num>
  <w:num w:numId="50" w16cid:durableId="936593046">
    <w:abstractNumId w:val="17"/>
  </w:num>
  <w:num w:numId="51" w16cid:durableId="187380394">
    <w:abstractNumId w:val="28"/>
  </w:num>
  <w:num w:numId="52" w16cid:durableId="28843145">
    <w:abstractNumId w:val="42"/>
  </w:num>
  <w:num w:numId="53" w16cid:durableId="272522507">
    <w:abstractNumId w:val="56"/>
  </w:num>
  <w:num w:numId="54" w16cid:durableId="77362654">
    <w:abstractNumId w:val="30"/>
  </w:num>
  <w:num w:numId="55" w16cid:durableId="1320771349">
    <w:abstractNumId w:val="9"/>
  </w:num>
  <w:num w:numId="56" w16cid:durableId="435176832">
    <w:abstractNumId w:val="4"/>
  </w:num>
  <w:num w:numId="57" w16cid:durableId="159817694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MTUyMzQ2NjQ0NjNQ0lEKTi0uzszPAykwqQUAsL/t2iwAAAA="/>
  </w:docVars>
  <w:rsids>
    <w:rsidRoot w:val="00C76290"/>
    <w:rsid w:val="000005EB"/>
    <w:rsid w:val="00004591"/>
    <w:rsid w:val="000050EC"/>
    <w:rsid w:val="00006339"/>
    <w:rsid w:val="0000726C"/>
    <w:rsid w:val="00010B87"/>
    <w:rsid w:val="00014397"/>
    <w:rsid w:val="00021331"/>
    <w:rsid w:val="000332D5"/>
    <w:rsid w:val="00054A58"/>
    <w:rsid w:val="000640CB"/>
    <w:rsid w:val="0007141F"/>
    <w:rsid w:val="00093017"/>
    <w:rsid w:val="000A0499"/>
    <w:rsid w:val="000A1E8D"/>
    <w:rsid w:val="000A4E9D"/>
    <w:rsid w:val="000A670B"/>
    <w:rsid w:val="000B326D"/>
    <w:rsid w:val="000B687D"/>
    <w:rsid w:val="000B6ED0"/>
    <w:rsid w:val="000C2F15"/>
    <w:rsid w:val="000D5AA1"/>
    <w:rsid w:val="000E196E"/>
    <w:rsid w:val="000F23CD"/>
    <w:rsid w:val="00106BDD"/>
    <w:rsid w:val="00121632"/>
    <w:rsid w:val="00127856"/>
    <w:rsid w:val="00150D22"/>
    <w:rsid w:val="001669A0"/>
    <w:rsid w:val="00170417"/>
    <w:rsid w:val="001A4721"/>
    <w:rsid w:val="001B1F28"/>
    <w:rsid w:val="001B369B"/>
    <w:rsid w:val="001B5215"/>
    <w:rsid w:val="001C04F9"/>
    <w:rsid w:val="001C74FE"/>
    <w:rsid w:val="001D2605"/>
    <w:rsid w:val="001E037F"/>
    <w:rsid w:val="001F3F56"/>
    <w:rsid w:val="00215F81"/>
    <w:rsid w:val="00223362"/>
    <w:rsid w:val="00253EA6"/>
    <w:rsid w:val="002606B6"/>
    <w:rsid w:val="0027321C"/>
    <w:rsid w:val="002775A9"/>
    <w:rsid w:val="002A1FBA"/>
    <w:rsid w:val="002B146D"/>
    <w:rsid w:val="002D7F15"/>
    <w:rsid w:val="002E4F1A"/>
    <w:rsid w:val="002F2B90"/>
    <w:rsid w:val="0031068D"/>
    <w:rsid w:val="00332106"/>
    <w:rsid w:val="00341A30"/>
    <w:rsid w:val="003430E5"/>
    <w:rsid w:val="00346BEB"/>
    <w:rsid w:val="003541B6"/>
    <w:rsid w:val="00360248"/>
    <w:rsid w:val="00364C47"/>
    <w:rsid w:val="0037344C"/>
    <w:rsid w:val="00375DCF"/>
    <w:rsid w:val="00377147"/>
    <w:rsid w:val="00392F0D"/>
    <w:rsid w:val="003A1813"/>
    <w:rsid w:val="003A1F97"/>
    <w:rsid w:val="003A226C"/>
    <w:rsid w:val="003A6BC2"/>
    <w:rsid w:val="003D1D4C"/>
    <w:rsid w:val="003D4027"/>
    <w:rsid w:val="003E15E7"/>
    <w:rsid w:val="003F095E"/>
    <w:rsid w:val="00401AA7"/>
    <w:rsid w:val="00402F99"/>
    <w:rsid w:val="00404714"/>
    <w:rsid w:val="00406894"/>
    <w:rsid w:val="00413080"/>
    <w:rsid w:val="00417420"/>
    <w:rsid w:val="004214EB"/>
    <w:rsid w:val="00421E08"/>
    <w:rsid w:val="004522FA"/>
    <w:rsid w:val="00457CB1"/>
    <w:rsid w:val="00462C12"/>
    <w:rsid w:val="00467E8E"/>
    <w:rsid w:val="0049315A"/>
    <w:rsid w:val="004A31D2"/>
    <w:rsid w:val="004D060E"/>
    <w:rsid w:val="004D62FD"/>
    <w:rsid w:val="004E1692"/>
    <w:rsid w:val="004E66D4"/>
    <w:rsid w:val="00505B9A"/>
    <w:rsid w:val="005061E6"/>
    <w:rsid w:val="005279BB"/>
    <w:rsid w:val="00536F9A"/>
    <w:rsid w:val="00555E55"/>
    <w:rsid w:val="005677C3"/>
    <w:rsid w:val="00567F2B"/>
    <w:rsid w:val="0058101F"/>
    <w:rsid w:val="005955B7"/>
    <w:rsid w:val="005A095D"/>
    <w:rsid w:val="005B049D"/>
    <w:rsid w:val="005E47BB"/>
    <w:rsid w:val="005E5687"/>
    <w:rsid w:val="005E7DD1"/>
    <w:rsid w:val="005F74F8"/>
    <w:rsid w:val="0060032C"/>
    <w:rsid w:val="006212FB"/>
    <w:rsid w:val="0062281D"/>
    <w:rsid w:val="00636D90"/>
    <w:rsid w:val="0069677D"/>
    <w:rsid w:val="006967F3"/>
    <w:rsid w:val="006A5AC3"/>
    <w:rsid w:val="006B1E6A"/>
    <w:rsid w:val="006C0E43"/>
    <w:rsid w:val="006C6510"/>
    <w:rsid w:val="006F13D9"/>
    <w:rsid w:val="00711FB2"/>
    <w:rsid w:val="007370DB"/>
    <w:rsid w:val="007479C2"/>
    <w:rsid w:val="007517E9"/>
    <w:rsid w:val="0076102E"/>
    <w:rsid w:val="00780F4E"/>
    <w:rsid w:val="00784F55"/>
    <w:rsid w:val="007B76FC"/>
    <w:rsid w:val="007D55CA"/>
    <w:rsid w:val="007F0FD5"/>
    <w:rsid w:val="007F192F"/>
    <w:rsid w:val="007F28FF"/>
    <w:rsid w:val="007F2F1E"/>
    <w:rsid w:val="007F6200"/>
    <w:rsid w:val="008041D3"/>
    <w:rsid w:val="00806992"/>
    <w:rsid w:val="008234B3"/>
    <w:rsid w:val="00830F72"/>
    <w:rsid w:val="00832AE4"/>
    <w:rsid w:val="00835BF9"/>
    <w:rsid w:val="00867400"/>
    <w:rsid w:val="00871741"/>
    <w:rsid w:val="00880CCF"/>
    <w:rsid w:val="008A2912"/>
    <w:rsid w:val="008B2E80"/>
    <w:rsid w:val="008C33DC"/>
    <w:rsid w:val="008E2E75"/>
    <w:rsid w:val="008E77D4"/>
    <w:rsid w:val="00940BE4"/>
    <w:rsid w:val="00940C00"/>
    <w:rsid w:val="00947EB9"/>
    <w:rsid w:val="0096271F"/>
    <w:rsid w:val="00971056"/>
    <w:rsid w:val="009858E8"/>
    <w:rsid w:val="00994544"/>
    <w:rsid w:val="009945B5"/>
    <w:rsid w:val="009B53F7"/>
    <w:rsid w:val="009C6A8C"/>
    <w:rsid w:val="009D4C6C"/>
    <w:rsid w:val="009E3F86"/>
    <w:rsid w:val="009F7D95"/>
    <w:rsid w:val="00A1004C"/>
    <w:rsid w:val="00A114A4"/>
    <w:rsid w:val="00A15F68"/>
    <w:rsid w:val="00A214D7"/>
    <w:rsid w:val="00A30955"/>
    <w:rsid w:val="00A37DB2"/>
    <w:rsid w:val="00A45FE3"/>
    <w:rsid w:val="00A52525"/>
    <w:rsid w:val="00A57174"/>
    <w:rsid w:val="00A6020D"/>
    <w:rsid w:val="00A631AC"/>
    <w:rsid w:val="00A90626"/>
    <w:rsid w:val="00AA777D"/>
    <w:rsid w:val="00AB1333"/>
    <w:rsid w:val="00AF0160"/>
    <w:rsid w:val="00AF1947"/>
    <w:rsid w:val="00B020ED"/>
    <w:rsid w:val="00B059B6"/>
    <w:rsid w:val="00B12945"/>
    <w:rsid w:val="00B3446D"/>
    <w:rsid w:val="00B4131A"/>
    <w:rsid w:val="00B8020D"/>
    <w:rsid w:val="00B836DA"/>
    <w:rsid w:val="00BA16FC"/>
    <w:rsid w:val="00BA4DDA"/>
    <w:rsid w:val="00BA6EB7"/>
    <w:rsid w:val="00BA73A4"/>
    <w:rsid w:val="00BC1A83"/>
    <w:rsid w:val="00BD3D72"/>
    <w:rsid w:val="00BE33F3"/>
    <w:rsid w:val="00BE5956"/>
    <w:rsid w:val="00BF47C2"/>
    <w:rsid w:val="00C15CD6"/>
    <w:rsid w:val="00C223D2"/>
    <w:rsid w:val="00C257A2"/>
    <w:rsid w:val="00C32275"/>
    <w:rsid w:val="00C3540E"/>
    <w:rsid w:val="00C407CD"/>
    <w:rsid w:val="00C45FE0"/>
    <w:rsid w:val="00C61866"/>
    <w:rsid w:val="00C63E08"/>
    <w:rsid w:val="00C70410"/>
    <w:rsid w:val="00C76290"/>
    <w:rsid w:val="00C801B4"/>
    <w:rsid w:val="00C83C3C"/>
    <w:rsid w:val="00C9090C"/>
    <w:rsid w:val="00CB0421"/>
    <w:rsid w:val="00CB11E8"/>
    <w:rsid w:val="00CB5AE6"/>
    <w:rsid w:val="00CC3CB7"/>
    <w:rsid w:val="00CD0F05"/>
    <w:rsid w:val="00CE13BE"/>
    <w:rsid w:val="00CE7A81"/>
    <w:rsid w:val="00CF395B"/>
    <w:rsid w:val="00D013ED"/>
    <w:rsid w:val="00D1121A"/>
    <w:rsid w:val="00D2249A"/>
    <w:rsid w:val="00D2757C"/>
    <w:rsid w:val="00D32D31"/>
    <w:rsid w:val="00D34D6B"/>
    <w:rsid w:val="00D3701C"/>
    <w:rsid w:val="00D569ED"/>
    <w:rsid w:val="00D628D2"/>
    <w:rsid w:val="00D63162"/>
    <w:rsid w:val="00D67480"/>
    <w:rsid w:val="00D75242"/>
    <w:rsid w:val="00D83D41"/>
    <w:rsid w:val="00D935FC"/>
    <w:rsid w:val="00DC5B15"/>
    <w:rsid w:val="00DD1D91"/>
    <w:rsid w:val="00E422D8"/>
    <w:rsid w:val="00E761AC"/>
    <w:rsid w:val="00E833DC"/>
    <w:rsid w:val="00E87046"/>
    <w:rsid w:val="00E91438"/>
    <w:rsid w:val="00E92FC1"/>
    <w:rsid w:val="00E931E1"/>
    <w:rsid w:val="00E934C7"/>
    <w:rsid w:val="00EA3EA2"/>
    <w:rsid w:val="00EA665D"/>
    <w:rsid w:val="00ED3AF9"/>
    <w:rsid w:val="00ED7126"/>
    <w:rsid w:val="00EE7FBF"/>
    <w:rsid w:val="00EF387F"/>
    <w:rsid w:val="00F250FB"/>
    <w:rsid w:val="00F47A03"/>
    <w:rsid w:val="00F65BB6"/>
    <w:rsid w:val="00F86A55"/>
    <w:rsid w:val="00F87083"/>
    <w:rsid w:val="00F900E7"/>
    <w:rsid w:val="00F971A4"/>
    <w:rsid w:val="00FA0627"/>
    <w:rsid w:val="00FA2F08"/>
    <w:rsid w:val="00FB364D"/>
    <w:rsid w:val="00FB3835"/>
    <w:rsid w:val="00FB450D"/>
    <w:rsid w:val="00FC2582"/>
    <w:rsid w:val="00FC7C41"/>
    <w:rsid w:val="00FE71EA"/>
    <w:rsid w:val="00FF6C03"/>
    <w:rsid w:val="45C39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011B9FF"/>
  <w15:docId w15:val="{1A11942F-7E29-4744-85D0-E7289DA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0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3AF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22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1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1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D1D4C"/>
  </w:style>
  <w:style w:type="paragraph" w:styleId="BodyText">
    <w:name w:val="Body Text"/>
    <w:basedOn w:val="Normal"/>
    <w:link w:val="BodyTextChar"/>
    <w:uiPriority w:val="1"/>
    <w:qFormat/>
    <w:rsid w:val="003D1D4C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D1D4C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15F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71741"/>
    <w:rPr>
      <w:b/>
      <w:bCs/>
    </w:rPr>
  </w:style>
  <w:style w:type="character" w:styleId="Emphasis">
    <w:name w:val="Emphasis"/>
    <w:basedOn w:val="DefaultParagraphFont"/>
    <w:uiPriority w:val="20"/>
    <w:qFormat/>
    <w:rsid w:val="00871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FD2E-B5A3-49D5-A9A8-1FAB79E1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668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MJWright</dc:creator>
  <cp:lastModifiedBy>Emma Stockman</cp:lastModifiedBy>
  <cp:revision>4</cp:revision>
  <cp:lastPrinted>2021-10-29T16:36:00Z</cp:lastPrinted>
  <dcterms:created xsi:type="dcterms:W3CDTF">2025-06-20T18:29:00Z</dcterms:created>
  <dcterms:modified xsi:type="dcterms:W3CDTF">2025-06-20T18:59:00Z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1542706c818b732002aa294ed55df811c94c968d87e85a3d5de80cdbb1672fe1</vt:lpwstr>
  </property>
</Properties>
</file>